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0EE" w:rsidRPr="00A140EE" w:rsidRDefault="00A140EE" w:rsidP="00A140EE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A140EE">
        <w:rPr>
          <w:rFonts w:ascii="Times New Roman" w:hAnsi="Times New Roman" w:cs="Times New Roman"/>
          <w:b/>
          <w:sz w:val="26"/>
          <w:szCs w:val="26"/>
        </w:rPr>
        <w:t>Сведения о состоявшемся заседании комиссии</w:t>
      </w:r>
      <w:r w:rsidRPr="00A140EE">
        <w:rPr>
          <w:b/>
        </w:rPr>
        <w:t xml:space="preserve"> </w:t>
      </w:r>
      <w:r w:rsidRPr="00A140EE">
        <w:rPr>
          <w:rFonts w:ascii="Times New Roman" w:hAnsi="Times New Roman" w:cs="Times New Roman"/>
          <w:b/>
          <w:sz w:val="26"/>
          <w:szCs w:val="26"/>
        </w:rPr>
        <w:t xml:space="preserve">по соблюдению требований к служебному поведению муниципальных служащих аппарата </w:t>
      </w:r>
      <w:r w:rsidR="00CC314F">
        <w:rPr>
          <w:rFonts w:ascii="Times New Roman" w:hAnsi="Times New Roman" w:cs="Times New Roman"/>
          <w:b/>
          <w:sz w:val="26"/>
          <w:szCs w:val="26"/>
        </w:rPr>
        <w:t>Контрольно-счетной палаты</w:t>
      </w:r>
      <w:r w:rsidRPr="00A140EE">
        <w:rPr>
          <w:rFonts w:ascii="Times New Roman" w:hAnsi="Times New Roman" w:cs="Times New Roman"/>
          <w:b/>
          <w:sz w:val="26"/>
          <w:szCs w:val="26"/>
        </w:rPr>
        <w:t xml:space="preserve"> Находкинского городского округа и урегулированию конфликта интересов, принятых решениях</w:t>
      </w:r>
    </w:p>
    <w:p w:rsidR="0025286C" w:rsidRDefault="00CF08A8" w:rsidP="00833972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14</w:t>
      </w:r>
      <w:r w:rsidR="00F36C9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февраля</w:t>
      </w:r>
      <w:r w:rsidR="00A140EE">
        <w:rPr>
          <w:rFonts w:ascii="Times New Roman" w:hAnsi="Times New Roman" w:cs="Times New Roman"/>
          <w:sz w:val="26"/>
          <w:szCs w:val="26"/>
        </w:rPr>
        <w:t xml:space="preserve"> 20</w:t>
      </w:r>
      <w:r w:rsidR="001757B2">
        <w:rPr>
          <w:rFonts w:ascii="Times New Roman" w:hAnsi="Times New Roman" w:cs="Times New Roman"/>
          <w:sz w:val="26"/>
          <w:szCs w:val="26"/>
        </w:rPr>
        <w:t>2</w:t>
      </w:r>
      <w:r w:rsidR="00F36C94">
        <w:rPr>
          <w:rFonts w:ascii="Times New Roman" w:hAnsi="Times New Roman" w:cs="Times New Roman"/>
          <w:sz w:val="26"/>
          <w:szCs w:val="26"/>
        </w:rPr>
        <w:t>4</w:t>
      </w:r>
      <w:r w:rsidR="00A140EE">
        <w:rPr>
          <w:rFonts w:ascii="Times New Roman" w:hAnsi="Times New Roman" w:cs="Times New Roman"/>
          <w:sz w:val="26"/>
          <w:szCs w:val="26"/>
        </w:rPr>
        <w:t xml:space="preserve"> года состоялось заседание комиссии по соблюдению требований к служебному поведению муниципальных служащих аппарата </w:t>
      </w:r>
      <w:r w:rsidR="00CC314F">
        <w:rPr>
          <w:rFonts w:ascii="Times New Roman" w:hAnsi="Times New Roman" w:cs="Times New Roman"/>
          <w:sz w:val="26"/>
          <w:szCs w:val="26"/>
        </w:rPr>
        <w:t>Контрольно-счетной палаты</w:t>
      </w:r>
      <w:r w:rsidR="00A140EE">
        <w:rPr>
          <w:rFonts w:ascii="Times New Roman" w:hAnsi="Times New Roman" w:cs="Times New Roman"/>
          <w:sz w:val="26"/>
          <w:szCs w:val="26"/>
        </w:rPr>
        <w:t xml:space="preserve"> Находкинского городского округа и урегулированию конфликта интересов</w:t>
      </w:r>
      <w:r w:rsidR="00833972">
        <w:rPr>
          <w:rFonts w:ascii="Times New Roman" w:hAnsi="Times New Roman" w:cs="Times New Roman"/>
          <w:sz w:val="26"/>
          <w:szCs w:val="26"/>
        </w:rPr>
        <w:t>.</w:t>
      </w:r>
    </w:p>
    <w:p w:rsidR="00833972" w:rsidRDefault="00833972" w:rsidP="00833972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заседании комиссии были рассмотрены следующие вопросы:</w:t>
      </w:r>
    </w:p>
    <w:p w:rsidR="00CF08A8" w:rsidRPr="00CF08A8" w:rsidRDefault="00CF08A8" w:rsidP="00CF08A8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CF08A8">
        <w:rPr>
          <w:rFonts w:ascii="Times New Roman" w:hAnsi="Times New Roman" w:cs="Times New Roman"/>
          <w:sz w:val="26"/>
          <w:szCs w:val="26"/>
        </w:rPr>
        <w:t>1.</w:t>
      </w:r>
      <w:r w:rsidRPr="00CF08A8">
        <w:rPr>
          <w:rFonts w:ascii="Times New Roman" w:hAnsi="Times New Roman" w:cs="Times New Roman"/>
          <w:sz w:val="26"/>
          <w:szCs w:val="26"/>
        </w:rPr>
        <w:tab/>
        <w:t xml:space="preserve">Рассмотрение отчета о результатах исполнения плана мероприятий по противодействию коррупции в Контрольно-счетной палате Находкинского городского округа за 4 квартал 2023 г. </w:t>
      </w:r>
    </w:p>
    <w:p w:rsidR="00CF08A8" w:rsidRPr="00CF08A8" w:rsidRDefault="00CF08A8" w:rsidP="00CF08A8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CF08A8">
        <w:rPr>
          <w:rFonts w:ascii="Times New Roman" w:hAnsi="Times New Roman" w:cs="Times New Roman"/>
          <w:sz w:val="26"/>
          <w:szCs w:val="26"/>
        </w:rPr>
        <w:t>2.</w:t>
      </w:r>
      <w:r w:rsidRPr="00CF08A8">
        <w:rPr>
          <w:rFonts w:ascii="Times New Roman" w:hAnsi="Times New Roman" w:cs="Times New Roman"/>
          <w:sz w:val="26"/>
          <w:szCs w:val="26"/>
        </w:rPr>
        <w:tab/>
        <w:t>О рассмотрении уведомления муниципального служащего о выполнении иной оплачиваемой работы.</w:t>
      </w:r>
    </w:p>
    <w:p w:rsidR="00CF08A8" w:rsidRPr="00CF08A8" w:rsidRDefault="00CF08A8" w:rsidP="00CF08A8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CF08A8">
        <w:rPr>
          <w:rFonts w:ascii="Times New Roman" w:hAnsi="Times New Roman" w:cs="Times New Roman"/>
          <w:sz w:val="26"/>
          <w:szCs w:val="26"/>
        </w:rPr>
        <w:t>3.</w:t>
      </w:r>
      <w:r w:rsidRPr="00CF08A8">
        <w:rPr>
          <w:rFonts w:ascii="Times New Roman" w:hAnsi="Times New Roman" w:cs="Times New Roman"/>
          <w:sz w:val="26"/>
          <w:szCs w:val="26"/>
        </w:rPr>
        <w:tab/>
        <w:t>О рассмотрении уведомления муниципального служащего о выполнении иной оплачиваемой работы.</w:t>
      </w:r>
    </w:p>
    <w:p w:rsidR="00CF08A8" w:rsidRPr="00CF08A8" w:rsidRDefault="00CF08A8" w:rsidP="00CF08A8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CF08A8">
        <w:rPr>
          <w:rFonts w:ascii="Times New Roman" w:hAnsi="Times New Roman" w:cs="Times New Roman"/>
          <w:sz w:val="26"/>
          <w:szCs w:val="26"/>
        </w:rPr>
        <w:t>4.</w:t>
      </w:r>
      <w:r w:rsidRPr="00CF08A8">
        <w:rPr>
          <w:rFonts w:ascii="Times New Roman" w:hAnsi="Times New Roman" w:cs="Times New Roman"/>
          <w:sz w:val="26"/>
          <w:szCs w:val="26"/>
        </w:rPr>
        <w:tab/>
        <w:t>О рассмотрении уведомления муниципального служащего о выполнении иной оплачиваемой работы.</w:t>
      </w:r>
    </w:p>
    <w:p w:rsidR="006E63DA" w:rsidRDefault="00CF08A8" w:rsidP="00CF08A8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5. </w:t>
      </w:r>
      <w:r w:rsidRPr="00CF08A8">
        <w:rPr>
          <w:rFonts w:ascii="Times New Roman" w:hAnsi="Times New Roman" w:cs="Times New Roman"/>
          <w:sz w:val="26"/>
          <w:szCs w:val="26"/>
        </w:rPr>
        <w:t>Доведение до муниципальных должностей изменения в законодательстве.</w:t>
      </w:r>
      <w:r w:rsidR="006E63DA" w:rsidRPr="006E63D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33972" w:rsidRDefault="00833972" w:rsidP="006E63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33972">
        <w:rPr>
          <w:rFonts w:ascii="Times New Roman" w:hAnsi="Times New Roman" w:cs="Times New Roman"/>
          <w:sz w:val="26"/>
          <w:szCs w:val="26"/>
        </w:rPr>
        <w:t xml:space="preserve">По итогам рассмотрения </w:t>
      </w:r>
      <w:r>
        <w:rPr>
          <w:rFonts w:ascii="Times New Roman" w:hAnsi="Times New Roman" w:cs="Times New Roman"/>
          <w:sz w:val="26"/>
          <w:szCs w:val="26"/>
        </w:rPr>
        <w:t xml:space="preserve">данных вопросов </w:t>
      </w:r>
      <w:r w:rsidRPr="00833972">
        <w:rPr>
          <w:rFonts w:ascii="Times New Roman" w:hAnsi="Times New Roman" w:cs="Times New Roman"/>
          <w:sz w:val="26"/>
          <w:szCs w:val="26"/>
        </w:rPr>
        <w:t>Комиссией приняты</w:t>
      </w:r>
      <w:r w:rsidR="00E1552F">
        <w:rPr>
          <w:rFonts w:ascii="Times New Roman" w:hAnsi="Times New Roman" w:cs="Times New Roman"/>
          <w:sz w:val="26"/>
          <w:szCs w:val="26"/>
        </w:rPr>
        <w:t xml:space="preserve"> следующие решения</w:t>
      </w:r>
      <w:r w:rsidRPr="00833972">
        <w:rPr>
          <w:rFonts w:ascii="Times New Roman" w:hAnsi="Times New Roman" w:cs="Times New Roman"/>
          <w:sz w:val="26"/>
          <w:szCs w:val="26"/>
        </w:rPr>
        <w:t xml:space="preserve">:  </w:t>
      </w:r>
    </w:p>
    <w:p w:rsidR="00E1552F" w:rsidRPr="006E63DA" w:rsidRDefault="006E63DA" w:rsidP="006E63DA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63DA">
        <w:rPr>
          <w:rFonts w:ascii="Times New Roman" w:hAnsi="Times New Roman" w:cs="Times New Roman"/>
          <w:sz w:val="26"/>
          <w:szCs w:val="26"/>
        </w:rPr>
        <w:t xml:space="preserve">Принять </w:t>
      </w:r>
      <w:r w:rsidR="00CF08A8">
        <w:rPr>
          <w:rFonts w:ascii="Times New Roman" w:hAnsi="Times New Roman" w:cs="Times New Roman"/>
          <w:sz w:val="26"/>
          <w:szCs w:val="26"/>
        </w:rPr>
        <w:t xml:space="preserve">отчет </w:t>
      </w:r>
      <w:r w:rsidRPr="006E63DA">
        <w:rPr>
          <w:rFonts w:ascii="Times New Roman" w:hAnsi="Times New Roman" w:cs="Times New Roman"/>
          <w:sz w:val="26"/>
          <w:szCs w:val="26"/>
        </w:rPr>
        <w:t>к сведению.</w:t>
      </w:r>
    </w:p>
    <w:p w:rsidR="00CF08A8" w:rsidRDefault="00CF08A8" w:rsidP="00D153B9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F08A8">
        <w:rPr>
          <w:rFonts w:ascii="Times New Roman" w:hAnsi="Times New Roman" w:cs="Times New Roman"/>
          <w:sz w:val="26"/>
          <w:szCs w:val="26"/>
        </w:rPr>
        <w:t xml:space="preserve">По 2,3,4 вопросам рекомендовали разрешить выполнять иную оплачиваемую работу в свободное от основной работы время. </w:t>
      </w:r>
    </w:p>
    <w:p w:rsidR="006E63DA" w:rsidRPr="00CF08A8" w:rsidRDefault="006E63DA" w:rsidP="00CF08A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CF08A8">
        <w:rPr>
          <w:rFonts w:ascii="Times New Roman" w:hAnsi="Times New Roman" w:cs="Times New Roman"/>
          <w:sz w:val="26"/>
          <w:szCs w:val="26"/>
        </w:rPr>
        <w:t xml:space="preserve">Принять к сведению информацию </w:t>
      </w:r>
      <w:r w:rsidR="00CF08A8" w:rsidRPr="00CF08A8">
        <w:rPr>
          <w:rFonts w:ascii="Times New Roman" w:hAnsi="Times New Roman" w:cs="Times New Roman"/>
          <w:sz w:val="26"/>
          <w:szCs w:val="26"/>
        </w:rPr>
        <w:t>об изменениях в законодательстве.</w:t>
      </w:r>
    </w:p>
    <w:sectPr w:rsidR="006E63DA" w:rsidRPr="00CF0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1B11F5"/>
    <w:multiLevelType w:val="hybridMultilevel"/>
    <w:tmpl w:val="416C5DDC"/>
    <w:lvl w:ilvl="0" w:tplc="41E2CE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AE93890"/>
    <w:multiLevelType w:val="hybridMultilevel"/>
    <w:tmpl w:val="CE58B0B0"/>
    <w:lvl w:ilvl="0" w:tplc="55A2C34C">
      <w:start w:val="1"/>
      <w:numFmt w:val="decimal"/>
      <w:lvlText w:val="%1."/>
      <w:lvlJc w:val="left"/>
      <w:pPr>
        <w:ind w:left="150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5BD"/>
    <w:rsid w:val="00015C6F"/>
    <w:rsid w:val="000D25BD"/>
    <w:rsid w:val="0014310C"/>
    <w:rsid w:val="00146AF5"/>
    <w:rsid w:val="001757B2"/>
    <w:rsid w:val="001B5BB7"/>
    <w:rsid w:val="0025286C"/>
    <w:rsid w:val="003711F8"/>
    <w:rsid w:val="00414A03"/>
    <w:rsid w:val="00445581"/>
    <w:rsid w:val="00487E2D"/>
    <w:rsid w:val="006E63DA"/>
    <w:rsid w:val="007975BA"/>
    <w:rsid w:val="00833972"/>
    <w:rsid w:val="00844EF5"/>
    <w:rsid w:val="00852D42"/>
    <w:rsid w:val="00876D80"/>
    <w:rsid w:val="008B1A42"/>
    <w:rsid w:val="00934387"/>
    <w:rsid w:val="00A140EE"/>
    <w:rsid w:val="00AB101D"/>
    <w:rsid w:val="00B55ACE"/>
    <w:rsid w:val="00C74705"/>
    <w:rsid w:val="00CC314F"/>
    <w:rsid w:val="00CF08A8"/>
    <w:rsid w:val="00D03E90"/>
    <w:rsid w:val="00D07D7A"/>
    <w:rsid w:val="00D865AA"/>
    <w:rsid w:val="00E0591E"/>
    <w:rsid w:val="00E1552F"/>
    <w:rsid w:val="00EE747C"/>
    <w:rsid w:val="00F36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859264-22F0-4B6C-9106-FB4D7E951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39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 Олеся Александровна</dc:creator>
  <cp:keywords/>
  <dc:description/>
  <cp:lastModifiedBy>Ольга Г. Севостьянова</cp:lastModifiedBy>
  <cp:revision>5</cp:revision>
  <dcterms:created xsi:type="dcterms:W3CDTF">2024-09-18T01:32:00Z</dcterms:created>
  <dcterms:modified xsi:type="dcterms:W3CDTF">2024-09-18T02:13:00Z</dcterms:modified>
</cp:coreProperties>
</file>